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3D" w:rsidRDefault="001E033D" w:rsidP="001E033D">
      <w:pPr>
        <w:jc w:val="center"/>
        <w:rPr>
          <w:b/>
        </w:rPr>
      </w:pPr>
      <w:r>
        <w:rPr>
          <w:b/>
        </w:rPr>
        <w:t>DENTAL INSURANCE RATES 201</w:t>
      </w:r>
      <w:r w:rsidR="00BB5EA1">
        <w:rPr>
          <w:b/>
        </w:rPr>
        <w:t>9</w:t>
      </w:r>
      <w:r>
        <w:rPr>
          <w:b/>
        </w:rPr>
        <w:t>-20</w:t>
      </w:r>
      <w:r w:rsidR="00BB5EA1">
        <w:rPr>
          <w:b/>
        </w:rPr>
        <w:t>20</w:t>
      </w:r>
    </w:p>
    <w:bookmarkStart w:id="0" w:name="_MON_1488711333"/>
    <w:bookmarkEnd w:id="0"/>
    <w:p w:rsidR="006944DE" w:rsidRDefault="00BC063D" w:rsidP="001E033D">
      <w:pPr>
        <w:jc w:val="center"/>
        <w:rPr>
          <w:b/>
        </w:rPr>
      </w:pPr>
      <w:r w:rsidRPr="00E83816">
        <w:rPr>
          <w:b/>
        </w:rPr>
        <w:object w:dxaOrig="8502" w:dyaOrig="8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5.25pt;height:378.75pt" o:ole="">
            <v:imagedata r:id="rId6" o:title=""/>
          </v:shape>
          <o:OLEObject Type="Embed" ProgID="Excel.Sheet.12" ShapeID="_x0000_i1033" DrawAspect="Content" ObjectID="_1645616376" r:id="rId7"/>
        </w:object>
      </w:r>
    </w:p>
    <w:p w:rsidR="007356E4" w:rsidRDefault="007356E4" w:rsidP="001E033D">
      <w:pPr>
        <w:jc w:val="center"/>
        <w:rPr>
          <w:b/>
        </w:rPr>
      </w:pPr>
      <w:r>
        <w:rPr>
          <w:b/>
        </w:rPr>
        <w:t>LIFE INSURANCE RATES 201</w:t>
      </w:r>
      <w:r w:rsidR="00BB5EA1">
        <w:rPr>
          <w:b/>
        </w:rPr>
        <w:t>9</w:t>
      </w:r>
      <w:r>
        <w:rPr>
          <w:b/>
        </w:rPr>
        <w:t>-20</w:t>
      </w:r>
      <w:r w:rsidR="00BB5EA1">
        <w:rPr>
          <w:b/>
        </w:rPr>
        <w:t>20</w:t>
      </w:r>
    </w:p>
    <w:tbl>
      <w:tblPr>
        <w:tblW w:w="9195" w:type="dxa"/>
        <w:tblInd w:w="288" w:type="dxa"/>
        <w:tblLook w:val="04A0"/>
      </w:tblPr>
      <w:tblGrid>
        <w:gridCol w:w="1757"/>
        <w:gridCol w:w="875"/>
        <w:gridCol w:w="977"/>
        <w:gridCol w:w="1223"/>
        <w:gridCol w:w="1223"/>
        <w:gridCol w:w="1037"/>
        <w:gridCol w:w="827"/>
        <w:gridCol w:w="1276"/>
      </w:tblGrid>
      <w:tr w:rsidR="00BC063D" w:rsidRPr="00BC063D" w:rsidTr="009E7031">
        <w:trPr>
          <w:trHeight w:val="799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1" w:name="RANGE!A7"/>
            <w:bookmarkStart w:id="2" w:name="OLE_LINK1" w:colFirst="1" w:colLast="7"/>
            <w:r w:rsidRPr="00BC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Rates for All Employees</w:t>
            </w:r>
            <w:bookmarkEnd w:id="1"/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Annual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Premium Monthly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District Supplement Annual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District Supplement Monthly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Employee Cost Annual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 Deduct 20 Pays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Employee Monthly</w:t>
            </w:r>
          </w:p>
        </w:tc>
      </w:tr>
      <w:tr w:rsidR="00BC063D" w:rsidRPr="00BC063D" w:rsidTr="009E7031">
        <w:trPr>
          <w:trHeight w:val="102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63D" w:rsidRPr="00BC063D" w:rsidTr="009E7031">
        <w:trPr>
          <w:trHeight w:val="540"/>
        </w:trPr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The Standard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63D" w:rsidRPr="00BC063D" w:rsidTr="009E7031">
        <w:trPr>
          <w:trHeight w:val="315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Employees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$37.20 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$3.10 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$37.20 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$3.10 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</w:tr>
      <w:tr w:rsidR="00BC063D" w:rsidRPr="00BC063D" w:rsidTr="009E7031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Superintendent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$240.00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$17.00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$240.00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$17.00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</w:tr>
      <w:tr w:rsidR="00BC063D" w:rsidRPr="00BC063D" w:rsidTr="009E7031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65% age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$24.18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$2.02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$24.18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$2.02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</w:tr>
      <w:tr w:rsidR="00BC063D" w:rsidRPr="00BC063D" w:rsidTr="009E7031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50% age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$18.60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$1.55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$18.60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$1.55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</w:tr>
      <w:tr w:rsidR="00BC063D" w:rsidRPr="00BC063D" w:rsidTr="009E7031">
        <w:trPr>
          <w:trHeight w:val="31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35% age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$13.02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$1.09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$13.02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$1.09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63D" w:rsidRPr="00BC063D" w:rsidRDefault="00BC063D" w:rsidP="00BC0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6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$0.00 </w:t>
            </w:r>
          </w:p>
        </w:tc>
      </w:tr>
      <w:bookmarkEnd w:id="2"/>
    </w:tbl>
    <w:p w:rsidR="00BC063D" w:rsidRDefault="00BC063D" w:rsidP="001E033D">
      <w:pPr>
        <w:jc w:val="center"/>
        <w:rPr>
          <w:b/>
        </w:rPr>
      </w:pPr>
    </w:p>
    <w:sectPr w:rsidR="00BC063D" w:rsidSect="00BC7C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3D" w:rsidRDefault="00BC063D" w:rsidP="00E44E83">
      <w:pPr>
        <w:spacing w:after="0" w:line="240" w:lineRule="auto"/>
      </w:pPr>
      <w:r>
        <w:separator/>
      </w:r>
    </w:p>
  </w:endnote>
  <w:endnote w:type="continuationSeparator" w:id="0">
    <w:p w:rsidR="00BC063D" w:rsidRDefault="00BC063D" w:rsidP="00E4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3D" w:rsidRDefault="00BC063D" w:rsidP="00E44E83">
      <w:pPr>
        <w:spacing w:after="0" w:line="240" w:lineRule="auto"/>
      </w:pPr>
      <w:r>
        <w:separator/>
      </w:r>
    </w:p>
  </w:footnote>
  <w:footnote w:type="continuationSeparator" w:id="0">
    <w:p w:rsidR="00BC063D" w:rsidRDefault="00BC063D" w:rsidP="00E4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4" w:type="dxa"/>
      <w:jc w:val="center"/>
      <w:tblInd w:w="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815"/>
      <w:gridCol w:w="6324"/>
      <w:gridCol w:w="2165"/>
    </w:tblGrid>
    <w:tr w:rsidR="00BC063D" w:rsidTr="00BC063D">
      <w:trPr>
        <w:cantSplit/>
        <w:trHeight w:val="305"/>
        <w:jc w:val="center"/>
      </w:trPr>
      <w:tc>
        <w:tcPr>
          <w:tcW w:w="1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063D" w:rsidRPr="00835D5A" w:rsidRDefault="00BC063D" w:rsidP="00BC063D">
          <w:pPr>
            <w:pStyle w:val="Footer"/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-339090</wp:posOffset>
                </wp:positionV>
                <wp:extent cx="952500" cy="81915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C063D" w:rsidRPr="00835D5A" w:rsidRDefault="00BC063D" w:rsidP="00BC063D">
          <w:pPr>
            <w:pStyle w:val="Footer"/>
            <w:rPr>
              <w:sz w:val="20"/>
            </w:rPr>
          </w:pPr>
        </w:p>
      </w:tc>
      <w:tc>
        <w:tcPr>
          <w:tcW w:w="6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063D" w:rsidRPr="00835D5A" w:rsidRDefault="00BC063D" w:rsidP="00BC063D">
          <w:pPr>
            <w:tabs>
              <w:tab w:val="center" w:pos="4680"/>
            </w:tabs>
            <w:suppressAutoHyphens/>
            <w:jc w:val="center"/>
            <w:rPr>
              <w:rFonts w:ascii="Bookman Old Style" w:hAnsi="Bookman Old Style"/>
              <w:b/>
              <w:spacing w:val="-3"/>
              <w:sz w:val="20"/>
            </w:rPr>
          </w:pPr>
          <w:r>
            <w:rPr>
              <w:rFonts w:ascii="Bookman Old Style" w:hAnsi="Bookman Old Style"/>
              <w:b/>
              <w:spacing w:val="-3"/>
              <w:sz w:val="20"/>
            </w:rPr>
            <w:t>Sahuarita Unified School District #30</w:t>
          </w:r>
        </w:p>
        <w:p w:rsidR="00BC063D" w:rsidRPr="00835D5A" w:rsidRDefault="00BC063D" w:rsidP="00BB5EA1">
          <w:pPr>
            <w:pStyle w:val="Footer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Attachment 3 - Current Rates</w:t>
          </w:r>
        </w:p>
      </w:tc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063D" w:rsidRDefault="00BC063D" w:rsidP="00BC063D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350 W. Sahuarita Rd</w:t>
          </w:r>
        </w:p>
        <w:p w:rsidR="00BC063D" w:rsidRPr="00835D5A" w:rsidRDefault="00BC063D" w:rsidP="00BC063D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Sahuarita, AZ  85629</w:t>
          </w:r>
        </w:p>
      </w:tc>
    </w:tr>
  </w:tbl>
  <w:p w:rsidR="00BC063D" w:rsidRDefault="00BC06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83"/>
    <w:rsid w:val="00034DEE"/>
    <w:rsid w:val="001E033D"/>
    <w:rsid w:val="006944DE"/>
    <w:rsid w:val="007356E4"/>
    <w:rsid w:val="007373D2"/>
    <w:rsid w:val="00786976"/>
    <w:rsid w:val="00794850"/>
    <w:rsid w:val="007E6CBE"/>
    <w:rsid w:val="009079E2"/>
    <w:rsid w:val="009E7031"/>
    <w:rsid w:val="00AD431C"/>
    <w:rsid w:val="00B11B24"/>
    <w:rsid w:val="00B61FD0"/>
    <w:rsid w:val="00BB5EA1"/>
    <w:rsid w:val="00BC063D"/>
    <w:rsid w:val="00BC7C1C"/>
    <w:rsid w:val="00E44E83"/>
    <w:rsid w:val="00E64E89"/>
    <w:rsid w:val="00E8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E83"/>
  </w:style>
  <w:style w:type="paragraph" w:styleId="Footer">
    <w:name w:val="footer"/>
    <w:basedOn w:val="Normal"/>
    <w:link w:val="FooterChar"/>
    <w:uiPriority w:val="99"/>
    <w:unhideWhenUsed/>
    <w:rsid w:val="00E4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83"/>
  </w:style>
  <w:style w:type="paragraph" w:styleId="BalloonText">
    <w:name w:val="Balloon Text"/>
    <w:basedOn w:val="Normal"/>
    <w:link w:val="BalloonTextChar"/>
    <w:uiPriority w:val="99"/>
    <w:semiHidden/>
    <w:unhideWhenUsed/>
    <w:rsid w:val="00B6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cchatterton</dc:creator>
  <cp:lastModifiedBy>cchatterton</cp:lastModifiedBy>
  <cp:revision>6</cp:revision>
  <cp:lastPrinted>2020-02-20T21:24:00Z</cp:lastPrinted>
  <dcterms:created xsi:type="dcterms:W3CDTF">2020-02-20T21:14:00Z</dcterms:created>
  <dcterms:modified xsi:type="dcterms:W3CDTF">2020-03-13T21:53:00Z</dcterms:modified>
</cp:coreProperties>
</file>